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BE" w:rsidRDefault="006665BE" w:rsidP="001D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20"/>
          <w:lang w:eastAsia="ru-RU"/>
        </w:rPr>
      </w:pPr>
    </w:p>
    <w:p w:rsidR="006665BE" w:rsidRDefault="006665BE" w:rsidP="001D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20"/>
          <w:lang w:eastAsia="ru-RU"/>
        </w:rPr>
      </w:pPr>
    </w:p>
    <w:p w:rsidR="00727330" w:rsidRDefault="00727330" w:rsidP="001D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20"/>
          <w:lang w:eastAsia="ru-RU"/>
        </w:rPr>
      </w:pPr>
    </w:p>
    <w:p w:rsidR="00727330" w:rsidRDefault="00727330" w:rsidP="001D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20"/>
          <w:lang w:eastAsia="ru-RU"/>
        </w:rPr>
      </w:pPr>
    </w:p>
    <w:p w:rsidR="00780F22" w:rsidRDefault="00780F22" w:rsidP="001D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20"/>
          <w:lang w:eastAsia="ru-RU"/>
        </w:rPr>
      </w:pPr>
    </w:p>
    <w:p w:rsidR="00780F22" w:rsidRDefault="00780F22" w:rsidP="00780F22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sz w:val="52"/>
          <w:szCs w:val="20"/>
          <w:lang w:eastAsia="ru-RU"/>
        </w:rPr>
      </w:pPr>
    </w:p>
    <w:p w:rsidR="006A65D1" w:rsidRDefault="006A65D1" w:rsidP="00780F22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sz w:val="52"/>
          <w:szCs w:val="20"/>
          <w:lang w:eastAsia="ru-RU"/>
        </w:rPr>
      </w:pPr>
    </w:p>
    <w:p w:rsidR="006A65D1" w:rsidRDefault="006A65D1" w:rsidP="00780F22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sz w:val="52"/>
          <w:szCs w:val="20"/>
          <w:lang w:eastAsia="ru-RU"/>
        </w:rPr>
      </w:pPr>
    </w:p>
    <w:p w:rsidR="006A65D1" w:rsidRDefault="006A65D1" w:rsidP="00780F22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sz w:val="52"/>
          <w:szCs w:val="20"/>
          <w:lang w:eastAsia="ru-RU"/>
        </w:rPr>
      </w:pPr>
    </w:p>
    <w:p w:rsidR="006A65D1" w:rsidRPr="001D5308" w:rsidRDefault="006A65D1" w:rsidP="00780F22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sz w:val="52"/>
          <w:szCs w:val="20"/>
          <w:lang w:eastAsia="ru-RU"/>
        </w:rPr>
      </w:pPr>
    </w:p>
    <w:p w:rsidR="00101AA6" w:rsidRPr="00CD7E79" w:rsidRDefault="001D5308" w:rsidP="001D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0"/>
          <w:lang w:eastAsia="ru-RU"/>
        </w:rPr>
      </w:pPr>
      <w:r w:rsidRPr="00CD7E79">
        <w:rPr>
          <w:rFonts w:ascii="Times New Roman" w:eastAsia="Times New Roman" w:hAnsi="Times New Roman" w:cs="Times New Roman"/>
          <w:b/>
          <w:bCs/>
          <w:sz w:val="52"/>
          <w:szCs w:val="20"/>
          <w:lang w:eastAsia="ru-RU"/>
        </w:rPr>
        <w:t>Муниципальная программа</w:t>
      </w:r>
    </w:p>
    <w:p w:rsidR="001D5308" w:rsidRPr="00CD7E79" w:rsidRDefault="001D5308" w:rsidP="001D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0"/>
          <w:lang w:eastAsia="ru-RU"/>
        </w:rPr>
      </w:pPr>
      <w:r w:rsidRPr="00CD7E79">
        <w:rPr>
          <w:rFonts w:ascii="Times New Roman" w:eastAsia="Times New Roman" w:hAnsi="Times New Roman" w:cs="Times New Roman"/>
          <w:b/>
          <w:bCs/>
          <w:sz w:val="52"/>
          <w:szCs w:val="20"/>
          <w:lang w:eastAsia="ru-RU"/>
        </w:rPr>
        <w:t xml:space="preserve"> «</w:t>
      </w:r>
      <w:r w:rsidRPr="00CD7E7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Повышение безопасности дорожного движения на территории Алагирского </w:t>
      </w:r>
      <w:r w:rsidR="00732E95" w:rsidRPr="00CD7E7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</w:t>
      </w:r>
      <w:r w:rsidRPr="00CD7E7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Республики Северная Осетия Алания</w:t>
      </w:r>
    </w:p>
    <w:p w:rsidR="001D5308" w:rsidRPr="00CD7E79" w:rsidRDefault="001D5308" w:rsidP="001D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D7E7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</w:t>
      </w:r>
      <w:r w:rsidR="00101AA6" w:rsidRPr="00CD7E7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</w:t>
      </w:r>
      <w:r w:rsidR="00F42743" w:rsidRPr="00CD7E7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4</w:t>
      </w:r>
      <w:r w:rsidRPr="00CD7E7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-202</w:t>
      </w:r>
      <w:r w:rsidR="00F42743" w:rsidRPr="00CD7E7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6</w:t>
      </w:r>
      <w:r w:rsidRPr="00CD7E7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годы</w:t>
      </w:r>
      <w:r w:rsidR="006A65D1" w:rsidRPr="00CD7E7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CD0942" w:rsidRPr="00CD7E79" w:rsidRDefault="00CD0942" w:rsidP="00660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D0942" w:rsidRPr="00727330" w:rsidRDefault="00CD0942" w:rsidP="00660E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D0942" w:rsidRDefault="00CD0942" w:rsidP="00660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D0942" w:rsidRDefault="00CD0942" w:rsidP="00660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D0942" w:rsidRDefault="00CD0942" w:rsidP="00660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D0942" w:rsidRDefault="00CD0942" w:rsidP="00660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D0942" w:rsidRDefault="00CD0942" w:rsidP="00660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01AA6" w:rsidRDefault="00101AA6" w:rsidP="00660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D5308" w:rsidRDefault="001D5308" w:rsidP="00FA2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A65D1" w:rsidRDefault="006A65D1" w:rsidP="00FA2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A65D1" w:rsidRDefault="006A65D1" w:rsidP="00FA2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A65D1" w:rsidRDefault="006A65D1" w:rsidP="00FA2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A65D1" w:rsidRDefault="006A65D1" w:rsidP="00FA2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A65D1" w:rsidRDefault="006A65D1" w:rsidP="00FA2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A65D1" w:rsidRPr="001D5308" w:rsidRDefault="006A65D1" w:rsidP="00FA2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D5308" w:rsidRPr="00727330" w:rsidRDefault="001D5308" w:rsidP="001D5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D5308" w:rsidRPr="00727330" w:rsidRDefault="001D5308" w:rsidP="001D5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273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Алагир</w:t>
      </w:r>
    </w:p>
    <w:p w:rsidR="006665BE" w:rsidRPr="00727330" w:rsidRDefault="001D5308" w:rsidP="00CD09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273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</w:t>
      </w:r>
      <w:r w:rsidR="00101AA6" w:rsidRPr="007273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F427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Pr="007273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</w:t>
      </w:r>
    </w:p>
    <w:p w:rsidR="006A65D1" w:rsidRPr="006A65D1" w:rsidRDefault="006A65D1" w:rsidP="006A65D1">
      <w:pPr>
        <w:shd w:val="clear" w:color="auto" w:fill="FFFFFF"/>
        <w:spacing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A65D1" w:rsidRPr="006A65D1" w:rsidRDefault="006A65D1" w:rsidP="006A65D1">
      <w:pPr>
        <w:shd w:val="clear" w:color="auto" w:fill="FFFFFF"/>
        <w:spacing w:line="322" w:lineRule="exact"/>
        <w:ind w:left="4805" w:firstLine="1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5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Утверждена </w:t>
      </w:r>
    </w:p>
    <w:p w:rsidR="006A65D1" w:rsidRPr="006A65D1" w:rsidRDefault="006A65D1" w:rsidP="00CD7E79">
      <w:pPr>
        <w:shd w:val="clear" w:color="auto" w:fill="FFFFFF"/>
        <w:spacing w:after="0" w:line="322" w:lineRule="exact"/>
        <w:ind w:left="4805" w:firstLine="1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5D1">
        <w:rPr>
          <w:rFonts w:ascii="Times New Roman" w:eastAsia="Calibri" w:hAnsi="Times New Roman" w:cs="Times New Roman"/>
          <w:sz w:val="28"/>
          <w:szCs w:val="28"/>
        </w:rPr>
        <w:t>постановлением главы администрации местного самоуправления Алагирского муниципального района</w:t>
      </w:r>
    </w:p>
    <w:p w:rsidR="006A65D1" w:rsidRPr="006A65D1" w:rsidRDefault="006A65D1" w:rsidP="00CD7E79">
      <w:pPr>
        <w:shd w:val="clear" w:color="auto" w:fill="FFFFFF"/>
        <w:spacing w:after="0" w:line="322" w:lineRule="exact"/>
        <w:ind w:left="4805" w:firstLine="15"/>
        <w:jc w:val="center"/>
        <w:rPr>
          <w:rFonts w:ascii="Times New Roman" w:eastAsia="Calibri" w:hAnsi="Times New Roman" w:cs="Times New Roman"/>
        </w:rPr>
      </w:pPr>
      <w:r w:rsidRPr="006A65D1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CD7E79">
        <w:rPr>
          <w:rFonts w:ascii="Times New Roman" w:eastAsia="Calibri" w:hAnsi="Times New Roman" w:cs="Times New Roman"/>
          <w:sz w:val="28"/>
          <w:szCs w:val="28"/>
        </w:rPr>
        <w:t>14.11.</w:t>
      </w:r>
      <w:r w:rsidRPr="006A65D1">
        <w:rPr>
          <w:rFonts w:ascii="Times New Roman" w:eastAsia="Calibri" w:hAnsi="Times New Roman" w:cs="Times New Roman"/>
          <w:sz w:val="28"/>
          <w:szCs w:val="28"/>
        </w:rPr>
        <w:t>2023</w:t>
      </w:r>
      <w:r w:rsidR="00CD7E79">
        <w:rPr>
          <w:rFonts w:ascii="Times New Roman" w:eastAsia="Calibri" w:hAnsi="Times New Roman" w:cs="Times New Roman"/>
          <w:sz w:val="28"/>
          <w:szCs w:val="28"/>
        </w:rPr>
        <w:t>г.</w:t>
      </w:r>
      <w:r w:rsidRPr="006A65D1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CD7E79">
        <w:rPr>
          <w:rFonts w:ascii="Times New Roman" w:eastAsia="Calibri" w:hAnsi="Times New Roman" w:cs="Times New Roman"/>
          <w:sz w:val="28"/>
          <w:szCs w:val="28"/>
        </w:rPr>
        <w:t>2142</w:t>
      </w:r>
    </w:p>
    <w:p w:rsidR="006A65D1" w:rsidRPr="006A65D1" w:rsidRDefault="006A65D1" w:rsidP="00CD7E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5D1" w:rsidRPr="006A65D1" w:rsidRDefault="006A65D1" w:rsidP="00984A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65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A65D1">
        <w:rPr>
          <w:rFonts w:ascii="Times New Roman" w:eastAsia="Calibri" w:hAnsi="Times New Roman" w:cs="Times New Roman"/>
          <w:b/>
          <w:sz w:val="28"/>
          <w:szCs w:val="28"/>
        </w:rPr>
        <w:t>. Паспорт</w:t>
      </w:r>
    </w:p>
    <w:p w:rsidR="006A65D1" w:rsidRPr="006A65D1" w:rsidRDefault="006A65D1" w:rsidP="006A65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65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муниципальной программы</w:t>
      </w:r>
    </w:p>
    <w:p w:rsidR="006A65D1" w:rsidRPr="006A65D1" w:rsidRDefault="006A65D1" w:rsidP="006A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безопасности дорожного движения на территории Алагирского муниципального района Республики Северная Осетия Алания</w:t>
      </w:r>
      <w:r w:rsidR="00CD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2024-2026 годы»</w:t>
      </w: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12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65D1">
        <w:rPr>
          <w:rFonts w:ascii="Times New Roman" w:eastAsia="Calibri" w:hAnsi="Times New Roman" w:cs="Times New Roman"/>
          <w:b/>
          <w:sz w:val="28"/>
          <w:szCs w:val="28"/>
        </w:rPr>
        <w:t xml:space="preserve"> (далее – муниципальная программа)</w:t>
      </w:r>
    </w:p>
    <w:tbl>
      <w:tblPr>
        <w:tblStyle w:val="1"/>
        <w:tblW w:w="0" w:type="auto"/>
        <w:tblLook w:val="04A0"/>
      </w:tblPr>
      <w:tblGrid>
        <w:gridCol w:w="827"/>
        <w:gridCol w:w="2859"/>
        <w:gridCol w:w="6042"/>
      </w:tblGrid>
      <w:tr w:rsidR="006A65D1" w:rsidRPr="006A65D1" w:rsidTr="006A65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984A4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6A6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Алагирского муниципального района Республики Северная Осетия Алания</w:t>
            </w:r>
            <w:r w:rsidR="00984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65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2024-2026 годы»</w:t>
            </w:r>
          </w:p>
        </w:tc>
      </w:tr>
      <w:tr w:rsidR="006A65D1" w:rsidRPr="006A65D1" w:rsidTr="006A65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A65D1" w:rsidRPr="006A65D1" w:rsidTr="006A65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Основание для разработки муниципальной программы (дата, номер, наименование НПА)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-Федеральный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 xml:space="preserve"> -    Бюджетный кодекс РФ (статья 184</w:t>
            </w:r>
            <w:r w:rsidRPr="006A65D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A65D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 xml:space="preserve"> - постановление АМСУ Алагирского района от 10.08.2017г. №1071 «О разработке, реализации и оценке эффективности муниципальных программ Алагирского района»;</w:t>
            </w:r>
          </w:p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 xml:space="preserve"> -  постановление АМСУ Алагирского муниципального района  от 11.10.2023г. №1813 «Об утверждении перечня муниципальных программ, реализуемых в </w:t>
            </w:r>
            <w:proofErr w:type="spellStart"/>
            <w:r w:rsidRPr="006A65D1">
              <w:rPr>
                <w:rFonts w:ascii="Times New Roman" w:hAnsi="Times New Roman"/>
                <w:sz w:val="24"/>
                <w:szCs w:val="24"/>
              </w:rPr>
              <w:t>Алагирском</w:t>
            </w:r>
            <w:proofErr w:type="spellEnd"/>
            <w:r w:rsidRPr="006A65D1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районе».</w:t>
            </w:r>
          </w:p>
        </w:tc>
      </w:tr>
      <w:tr w:rsidR="006A65D1" w:rsidRPr="006A65D1" w:rsidTr="006A65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A6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безопасности дорожного движения на территории Алагирского муниципального района Республики Северная Осетия Алания, заместитель главы АМС Алагирского муниципального района по вопросам безопасности.  </w:t>
            </w:r>
          </w:p>
        </w:tc>
      </w:tr>
      <w:tr w:rsidR="006A65D1" w:rsidRPr="006A65D1" w:rsidTr="006A65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АМС Алагирского муниципального района по вопросам безопасности.  </w:t>
            </w:r>
          </w:p>
        </w:tc>
      </w:tr>
      <w:tr w:rsidR="006A65D1" w:rsidRPr="006A65D1" w:rsidTr="006A65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Соисполнители муниципальных программ</w:t>
            </w:r>
          </w:p>
          <w:p w:rsidR="00252633" w:rsidRDefault="00252633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633" w:rsidRDefault="00252633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633" w:rsidRPr="006A65D1" w:rsidRDefault="00252633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A65D1">
              <w:rPr>
                <w:rFonts w:ascii="Times New Roman" w:eastAsia="Times New Roman" w:hAnsi="Times New Roman"/>
                <w:sz w:val="24"/>
                <w:szCs w:val="24"/>
              </w:rPr>
              <w:t xml:space="preserve">ГИБДД ОМВД по </w:t>
            </w:r>
            <w:proofErr w:type="spellStart"/>
            <w:r w:rsidRPr="006A65D1">
              <w:rPr>
                <w:rFonts w:ascii="Times New Roman" w:eastAsia="Times New Roman" w:hAnsi="Times New Roman"/>
                <w:sz w:val="24"/>
                <w:szCs w:val="24"/>
              </w:rPr>
              <w:t>Алагирскому</w:t>
            </w:r>
            <w:proofErr w:type="spellEnd"/>
            <w:r w:rsidRPr="006A65D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району;</w:t>
            </w:r>
          </w:p>
          <w:p w:rsidR="006A65D1" w:rsidRPr="006A65D1" w:rsidRDefault="006A65D1" w:rsidP="006A65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/>
                <w:sz w:val="24"/>
                <w:szCs w:val="24"/>
              </w:rPr>
              <w:t xml:space="preserve">- Отдел капитального строительства  АМС Алагирского муниципального района; </w:t>
            </w:r>
            <w:proofErr w:type="gramStart"/>
            <w:r w:rsidRPr="006A65D1">
              <w:rPr>
                <w:rFonts w:ascii="Times New Roman" w:eastAsia="Times New Roman" w:hAnsi="Times New Roman"/>
                <w:sz w:val="24"/>
                <w:szCs w:val="24"/>
              </w:rPr>
              <w:t>-У</w:t>
            </w:r>
            <w:proofErr w:type="gramEnd"/>
            <w:r w:rsidRPr="006A65D1">
              <w:rPr>
                <w:rFonts w:ascii="Times New Roman" w:eastAsia="Times New Roman" w:hAnsi="Times New Roman"/>
                <w:sz w:val="24"/>
                <w:szCs w:val="24"/>
              </w:rPr>
              <w:t xml:space="preserve">правление образования АМС Алагирского муниципального района; </w:t>
            </w:r>
          </w:p>
          <w:p w:rsidR="006A65D1" w:rsidRPr="006A65D1" w:rsidRDefault="006A65D1" w:rsidP="006A65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65D1">
              <w:rPr>
                <w:rFonts w:ascii="Times New Roman" w:eastAsia="Times New Roman" w:hAnsi="Times New Roman"/>
                <w:sz w:val="24"/>
                <w:szCs w:val="24"/>
              </w:rPr>
              <w:t>-Главы поселений Алагирского района.</w:t>
            </w:r>
          </w:p>
        </w:tc>
      </w:tr>
      <w:tr w:rsidR="006A65D1" w:rsidRPr="006A65D1" w:rsidTr="006A65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Участники муниципальных программ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 xml:space="preserve">Население Алагирского муниципального района </w:t>
            </w:r>
          </w:p>
        </w:tc>
      </w:tr>
      <w:tr w:rsidR="006A65D1" w:rsidRPr="006A65D1" w:rsidTr="006A65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Цели и основные задачи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F15C58" w:rsidRDefault="006A65D1" w:rsidP="006A65D1">
            <w:pPr>
              <w:spacing w:line="309" w:lineRule="exact"/>
              <w:ind w:left="60"/>
              <w:jc w:val="both"/>
              <w:rPr>
                <w:sz w:val="24"/>
                <w:szCs w:val="24"/>
              </w:rPr>
            </w:pPr>
            <w:r w:rsidRPr="00F1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BC22E9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сокращение</w:t>
            </w:r>
            <w:r w:rsidRPr="00F1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дорожно-транспортных происшествий с пострадавшими по сравнению с предыдущими годами</w:t>
            </w:r>
            <w:proofErr w:type="gramStart"/>
            <w:r w:rsidRPr="00F15C58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15C58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безопасности дорожного движения на территории Алагирского район</w:t>
            </w:r>
            <w:r w:rsidR="0049608D" w:rsidRPr="00F15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A65D1" w:rsidRPr="00F15C58" w:rsidRDefault="006A65D1" w:rsidP="006A65D1">
            <w:pPr>
              <w:keepNext/>
              <w:ind w:firstLine="317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5C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F15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движения;</w:t>
            </w:r>
          </w:p>
          <w:p w:rsidR="006A65D1" w:rsidRPr="00F15C58" w:rsidRDefault="006A65D1" w:rsidP="006A65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 ликвидация и профилактика возникновения опасных участков на автомобильных дорогах района;</w:t>
            </w:r>
          </w:p>
          <w:p w:rsidR="006A65D1" w:rsidRPr="00F15C58" w:rsidRDefault="006A65D1" w:rsidP="006A65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сокращение детского дорожно-транспортного травматизма;</w:t>
            </w:r>
          </w:p>
          <w:p w:rsidR="006A65D1" w:rsidRPr="00F15C58" w:rsidRDefault="006A65D1" w:rsidP="006A65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- совершенствование организации движения транспорта и пешеходов в районе;</w:t>
            </w:r>
          </w:p>
          <w:p w:rsidR="006A65D1" w:rsidRPr="00F15C58" w:rsidRDefault="006A65D1" w:rsidP="006A65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-  повышение эффективности оказания экстренной медицинской помощи пострадавшим в дорожно-транспортных происшествиях (далее ДТП);</w:t>
            </w:r>
          </w:p>
          <w:p w:rsidR="006A65D1" w:rsidRPr="00F15C58" w:rsidRDefault="006A65D1" w:rsidP="004960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существенное повышение </w:t>
            </w:r>
            <w:proofErr w:type="gramStart"/>
            <w:r w:rsidRPr="00F15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эффективности функционирования системы обеспечения безопасности дорожного движения</w:t>
            </w:r>
            <w:proofErr w:type="gramEnd"/>
            <w:r w:rsidRPr="00F15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15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Алагирском</w:t>
            </w:r>
            <w:proofErr w:type="spellEnd"/>
            <w:r w:rsidRPr="00F15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районе.</w:t>
            </w:r>
          </w:p>
          <w:p w:rsidR="006A65D1" w:rsidRPr="006A65D1" w:rsidRDefault="006A65D1" w:rsidP="004960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C58">
              <w:rPr>
                <w:rFonts w:ascii="Times New Roman" w:hAnsi="Times New Roman"/>
                <w:sz w:val="24"/>
                <w:szCs w:val="24"/>
              </w:rPr>
              <w:t xml:space="preserve">   - совершенствование системы управления деятельностью по повышению безопасности дорожного движения и развитие системы предупреждения опасного поведения участниковдорожного движения.</w:t>
            </w:r>
          </w:p>
        </w:tc>
      </w:tr>
      <w:tr w:rsidR="006A65D1" w:rsidRPr="006A65D1" w:rsidTr="006A65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Целевые показатели и индикаторы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8D" w:rsidRPr="00C46F41" w:rsidRDefault="0049608D" w:rsidP="00496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41">
              <w:rPr>
                <w:rFonts w:ascii="Times New Roman" w:hAnsi="Times New Roman"/>
                <w:sz w:val="24"/>
                <w:szCs w:val="24"/>
              </w:rPr>
              <w:t xml:space="preserve">Индикаторы реализации муниципальной программы: «Обеспечение безопасности дорожного движения в </w:t>
            </w:r>
            <w:proofErr w:type="spellStart"/>
            <w:r w:rsidRPr="00C46F41">
              <w:rPr>
                <w:rFonts w:ascii="Times New Roman" w:hAnsi="Times New Roman"/>
                <w:sz w:val="24"/>
                <w:szCs w:val="24"/>
              </w:rPr>
              <w:t>Алагирском</w:t>
            </w:r>
            <w:proofErr w:type="spellEnd"/>
            <w:r w:rsidRPr="00C46F41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proofErr w:type="spellStart"/>
            <w:r w:rsidRPr="00C46F41"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 w:rsidRPr="00C46F41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49608D" w:rsidRPr="00C46F41" w:rsidRDefault="0049608D" w:rsidP="00496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-число лиц, погибших в дорожно-транспортных происшествиях на дорогах </w:t>
            </w:r>
            <w:r w:rsidRPr="00C46F41">
              <w:rPr>
                <w:rFonts w:ascii="Times New Roman" w:hAnsi="Times New Roman"/>
                <w:sz w:val="24"/>
                <w:szCs w:val="24"/>
              </w:rPr>
              <w:t>регионального и муниципального значения;</w:t>
            </w:r>
          </w:p>
          <w:p w:rsidR="0049608D" w:rsidRPr="00C46F41" w:rsidRDefault="0049608D" w:rsidP="00496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41">
              <w:rPr>
                <w:rFonts w:ascii="Times New Roman" w:hAnsi="Times New Roman"/>
                <w:sz w:val="24"/>
                <w:szCs w:val="24"/>
              </w:rPr>
              <w:t>-транспортный риск;</w:t>
            </w:r>
          </w:p>
          <w:p w:rsidR="0049608D" w:rsidRPr="00C46F41" w:rsidRDefault="0049608D" w:rsidP="00496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41">
              <w:rPr>
                <w:rFonts w:ascii="Times New Roman" w:hAnsi="Times New Roman"/>
                <w:sz w:val="24"/>
                <w:szCs w:val="24"/>
              </w:rPr>
              <w:t>-количество мест концентрации дорожно-транспортных происшествий на дорогах регионального и муниципального значения;</w:t>
            </w:r>
          </w:p>
          <w:p w:rsidR="0049608D" w:rsidRPr="00C46F41" w:rsidRDefault="0049608D" w:rsidP="00496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41">
              <w:rPr>
                <w:rFonts w:ascii="Times New Roman" w:hAnsi="Times New Roman"/>
                <w:sz w:val="24"/>
                <w:szCs w:val="24"/>
              </w:rPr>
              <w:t>-социальный риск;</w:t>
            </w:r>
          </w:p>
          <w:p w:rsidR="006A65D1" w:rsidRPr="00C46F41" w:rsidRDefault="00C46F41" w:rsidP="006A65D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F4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46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окращение количества лиц, погибших в результате дорожно-транспортных происшествий по сравнению с 2023годом 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BC2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C46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A65D1" w:rsidRPr="00BC22E9" w:rsidRDefault="00C46F41" w:rsidP="00BC22E9">
            <w:pPr>
              <w:spacing w:line="309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F41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6F41">
              <w:rPr>
                <w:rFonts w:ascii="Times New Roman" w:hAnsi="Times New Roman"/>
                <w:sz w:val="24"/>
                <w:szCs w:val="24"/>
              </w:rPr>
              <w:t xml:space="preserve">окращение дорожно-транспортных происшествий по сравнению с 2023 годом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46F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BC22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65D1" w:rsidRPr="006A65D1" w:rsidTr="006A65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Муниципальная программа реализуется в один этап.</w:t>
            </w:r>
          </w:p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программы:2024-2026 годы</w:t>
            </w:r>
          </w:p>
        </w:tc>
      </w:tr>
      <w:tr w:rsidR="006A65D1" w:rsidRPr="006A65D1" w:rsidTr="006A65D1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(тысяч руб.) </w:t>
            </w:r>
            <w:r w:rsidRPr="006A65D1">
              <w:rPr>
                <w:rFonts w:ascii="Times New Roman" w:hAnsi="Times New Roman"/>
                <w:b/>
                <w:sz w:val="24"/>
                <w:szCs w:val="24"/>
              </w:rPr>
              <w:t>на 2024-2026 год</w:t>
            </w:r>
          </w:p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1" w:rsidRPr="00C46F41" w:rsidRDefault="00C46F41" w:rsidP="00C46F4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F41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C46F41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240</w:t>
            </w:r>
            <w:r w:rsidRPr="00C46F41">
              <w:rPr>
                <w:rFonts w:ascii="Times New Roman" w:eastAsia="Times New Roman" w:hAnsi="Times New Roman"/>
                <w:sz w:val="24"/>
                <w:szCs w:val="24"/>
              </w:rPr>
              <w:t>тыс. руб., в том числе по годам:</w:t>
            </w:r>
          </w:p>
          <w:tbl>
            <w:tblPr>
              <w:tblW w:w="5805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2"/>
              <w:gridCol w:w="1983"/>
              <w:gridCol w:w="1840"/>
            </w:tblGrid>
            <w:tr w:rsidR="00C46F41" w:rsidRPr="00C46F41" w:rsidTr="00573C4F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F41" w:rsidRPr="00C46F41" w:rsidRDefault="00C46F41" w:rsidP="00573C4F">
                  <w:pPr>
                    <w:shd w:val="clear" w:color="auto" w:fill="FFFFFF"/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46F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F41" w:rsidRPr="00C46F41" w:rsidRDefault="00C46F41" w:rsidP="00573C4F">
                  <w:pPr>
                    <w:shd w:val="clear" w:color="auto" w:fill="FFFFFF"/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46F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2025 г.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F41" w:rsidRPr="00C46F41" w:rsidRDefault="00C46F41" w:rsidP="00573C4F">
                  <w:pPr>
                    <w:shd w:val="clear" w:color="auto" w:fill="FFFFFF"/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46F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2026 г.</w:t>
                  </w:r>
                </w:p>
              </w:tc>
            </w:tr>
            <w:tr w:rsidR="00C46F41" w:rsidRPr="00C46F41" w:rsidTr="00573C4F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F41" w:rsidRPr="00C46F41" w:rsidRDefault="00C46F41" w:rsidP="00573C4F">
                  <w:pPr>
                    <w:spacing w:before="5" w:line="274" w:lineRule="exact"/>
                    <w:jc w:val="center"/>
                    <w:rPr>
                      <w:rFonts w:ascii="Times New Roman" w:eastAsia="Calibri" w:hAnsi="Times New Roman" w:cs="Times New Roman"/>
                      <w:b/>
                      <w:spacing w:val="-5"/>
                      <w:sz w:val="24"/>
                      <w:szCs w:val="24"/>
                    </w:rPr>
                  </w:pPr>
                  <w:r w:rsidRPr="00C46F41">
                    <w:rPr>
                      <w:rFonts w:ascii="Times New Roman" w:eastAsia="Calibri" w:hAnsi="Times New Roman" w:cs="Times New Roman"/>
                      <w:b/>
                      <w:spacing w:val="-5"/>
                      <w:sz w:val="24"/>
                      <w:szCs w:val="24"/>
                    </w:rPr>
                    <w:t>80</w:t>
                  </w:r>
                </w:p>
                <w:p w:rsidR="00C46F41" w:rsidRPr="00C46F41" w:rsidRDefault="00C46F41" w:rsidP="00573C4F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46F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C46F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C46F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F41" w:rsidRPr="00C46F41" w:rsidRDefault="00C46F41" w:rsidP="00573C4F">
                  <w:pPr>
                    <w:spacing w:before="5" w:line="274" w:lineRule="exact"/>
                    <w:jc w:val="center"/>
                    <w:rPr>
                      <w:rFonts w:ascii="Times New Roman" w:eastAsia="Calibri" w:hAnsi="Times New Roman" w:cs="Times New Roman"/>
                      <w:b/>
                      <w:spacing w:val="-5"/>
                      <w:sz w:val="24"/>
                      <w:szCs w:val="24"/>
                    </w:rPr>
                  </w:pPr>
                  <w:r w:rsidRPr="00C46F41">
                    <w:rPr>
                      <w:rFonts w:ascii="Times New Roman" w:eastAsia="Calibri" w:hAnsi="Times New Roman" w:cs="Times New Roman"/>
                      <w:b/>
                      <w:spacing w:val="-5"/>
                      <w:sz w:val="24"/>
                      <w:szCs w:val="24"/>
                    </w:rPr>
                    <w:t>80</w:t>
                  </w:r>
                </w:p>
                <w:p w:rsidR="00C46F41" w:rsidRPr="00C46F41" w:rsidRDefault="00C46F41" w:rsidP="00573C4F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46F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C46F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C46F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F41" w:rsidRPr="00C46F41" w:rsidRDefault="00C46F41" w:rsidP="00573C4F">
                  <w:pPr>
                    <w:spacing w:before="5" w:line="274" w:lineRule="exact"/>
                    <w:jc w:val="center"/>
                    <w:rPr>
                      <w:rFonts w:ascii="Times New Roman" w:eastAsia="Calibri" w:hAnsi="Times New Roman" w:cs="Times New Roman"/>
                      <w:b/>
                      <w:spacing w:val="-5"/>
                      <w:sz w:val="24"/>
                      <w:szCs w:val="24"/>
                    </w:rPr>
                  </w:pPr>
                  <w:r w:rsidRPr="00C46F41">
                    <w:rPr>
                      <w:rFonts w:ascii="Times New Roman" w:eastAsia="Calibri" w:hAnsi="Times New Roman" w:cs="Times New Roman"/>
                      <w:b/>
                      <w:spacing w:val="-5"/>
                      <w:sz w:val="24"/>
                      <w:szCs w:val="24"/>
                    </w:rPr>
                    <w:t>80</w:t>
                  </w:r>
                </w:p>
                <w:p w:rsidR="00C46F41" w:rsidRPr="00C46F41" w:rsidRDefault="00C46F41" w:rsidP="00573C4F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46F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C46F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C46F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уб.</w:t>
                  </w:r>
                </w:p>
              </w:tc>
            </w:tr>
          </w:tbl>
          <w:p w:rsidR="006A65D1" w:rsidRPr="006A65D1" w:rsidRDefault="006A65D1" w:rsidP="006A65D1"/>
        </w:tc>
      </w:tr>
      <w:tr w:rsidR="006A65D1" w:rsidRPr="006A65D1" w:rsidTr="006A6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1" w:rsidRPr="006A65D1" w:rsidRDefault="006A65D1" w:rsidP="006A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- за счет федерального бюджета (тыс. руб.)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5D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6A65D1" w:rsidRPr="006A65D1" w:rsidTr="006A6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1" w:rsidRPr="006A65D1" w:rsidRDefault="006A65D1" w:rsidP="006A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 xml:space="preserve">- за счет </w:t>
            </w:r>
            <w:r w:rsidRPr="006A65D1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республиканского бюджета (тыс. руб.)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5D1">
              <w:rPr>
                <w:rFonts w:ascii="Times New Roman" w:hAnsi="Times New Roman"/>
                <w:sz w:val="28"/>
                <w:szCs w:val="28"/>
              </w:rPr>
              <w:lastRenderedPageBreak/>
              <w:t>отсутствует</w:t>
            </w:r>
          </w:p>
        </w:tc>
      </w:tr>
      <w:tr w:rsidR="006A65D1" w:rsidRPr="006A65D1" w:rsidTr="006A65D1">
        <w:trPr>
          <w:gridAfter w:val="2"/>
          <w:wAfter w:w="8901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1" w:rsidRPr="006A65D1" w:rsidRDefault="006A65D1" w:rsidP="006A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5D1" w:rsidRPr="006A65D1" w:rsidTr="006A65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Непосредственно отражают достижения целевых показателей муниципальной программы</w:t>
            </w:r>
          </w:p>
          <w:p w:rsidR="006A65D1" w:rsidRPr="006A65D1" w:rsidRDefault="006A65D1" w:rsidP="006A65D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65D1" w:rsidRPr="00BC22E9" w:rsidRDefault="006A65D1" w:rsidP="00BC22E9">
      <w:pPr>
        <w:shd w:val="clear" w:color="auto" w:fill="FFFFFF"/>
        <w:spacing w:before="917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5D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6A65D1">
        <w:rPr>
          <w:rFonts w:ascii="Times New Roman" w:eastAsia="Calibri" w:hAnsi="Times New Roman" w:cs="Times New Roman"/>
          <w:b/>
          <w:bCs/>
          <w:sz w:val="28"/>
          <w:szCs w:val="28"/>
        </w:rPr>
        <w:t>. Характеристика сферы реализации муниципальной программы проблемы, на решение которых направлена реализация муниципальной программы</w:t>
      </w:r>
    </w:p>
    <w:p w:rsidR="00C46F41" w:rsidRPr="00CD2771" w:rsidRDefault="00C46F41" w:rsidP="00C46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 Программы формируется и финансируется по статьям расходов по следующим направлениям Программы:</w:t>
      </w:r>
    </w:p>
    <w:p w:rsidR="00C46F41" w:rsidRPr="00CD2771" w:rsidRDefault="00C46F41" w:rsidP="00C46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-мероприятия, направленные на сокращение детского дорожно-транспортного травматизма;</w:t>
      </w:r>
    </w:p>
    <w:p w:rsidR="00C46F41" w:rsidRPr="00CD2771" w:rsidRDefault="00C46F41" w:rsidP="00C46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-деятельность в указанном направлении предусматривает проведение районных мероприятий (конкурсов, соревнований), обеспечение общеобразовательных учреждений учебно-методическими пособиями по вопросам профилактики детского дорожно-транспортного травматизма.</w:t>
      </w:r>
    </w:p>
    <w:p w:rsidR="00C46F41" w:rsidRPr="00CD2771" w:rsidRDefault="00C46F41" w:rsidP="00C46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-мероприятия, направленные на совершенствование условий движения на районных автодорогах и улицах населенных пунктов</w:t>
      </w:r>
    </w:p>
    <w:p w:rsidR="00C46F41" w:rsidRPr="00CD2771" w:rsidRDefault="00C46F41" w:rsidP="00C46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указанном направлении предусматривает нанесение горизонтальной дорожной разметки, устройство тротуаров, приобретение, установку дорожных знаков.</w:t>
      </w:r>
    </w:p>
    <w:p w:rsidR="00C46F41" w:rsidRPr="00CD2771" w:rsidRDefault="00C46F41" w:rsidP="00C46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повышение уровня подготовки и формирование навыков по оказанию первой медицинской помощи пострадавшим при ДТП участниками дорожного движения, сотрудниками дорожно-патрульной службы и аварийно-спасательных формирований, приведены в пункте 3 Перечня мероприятий Программы.</w:t>
      </w:r>
    </w:p>
    <w:p w:rsidR="00C46F41" w:rsidRPr="00CD2771" w:rsidRDefault="00C46F41" w:rsidP="00C46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указанном направлении предусматривает обучение работников служб, участвующих в проведении работ на месте ДТП, а также участников дорожного движения основам оказания первой медицинской помощи.</w:t>
      </w:r>
    </w:p>
    <w:p w:rsidR="00C46F41" w:rsidRPr="00CD2771" w:rsidRDefault="00C46F41" w:rsidP="00C46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предупреждение опасного поведения участников дорожного движения, приведены в пункте 4 Перечня мероприятий Программы.</w:t>
      </w:r>
    </w:p>
    <w:p w:rsidR="00C46F41" w:rsidRPr="00CD2771" w:rsidRDefault="00C46F41" w:rsidP="00C46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указанном направлении предусматривает проведение разъяснительной работы с населением, мероприятия, направленные на популяризацию деятельности  ОГИБДД.</w:t>
      </w:r>
    </w:p>
    <w:p w:rsidR="006A65D1" w:rsidRPr="006A65D1" w:rsidRDefault="006A65D1" w:rsidP="00C4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E9" w:rsidRDefault="00BC22E9" w:rsidP="006A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5D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6A65D1">
        <w:rPr>
          <w:rFonts w:ascii="Times New Roman" w:eastAsia="Calibri" w:hAnsi="Times New Roman" w:cs="Times New Roman"/>
          <w:b/>
          <w:bCs/>
          <w:sz w:val="28"/>
          <w:szCs w:val="28"/>
        </w:rPr>
        <w:t>. Цели, основные задачи, целевые показа</w:t>
      </w:r>
      <w:r w:rsidRPr="006A65D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</w:t>
      </w:r>
      <w:r w:rsidRPr="006A65D1">
        <w:rPr>
          <w:rFonts w:ascii="Times New Roman" w:eastAsia="Calibri" w:hAnsi="Times New Roman" w:cs="Times New Roman"/>
          <w:b/>
          <w:bCs/>
          <w:sz w:val="28"/>
          <w:szCs w:val="28"/>
        </w:rPr>
        <w:t>ели, этапы и сроки реализации, ресурсное обеспечение, ожидаемые результаты реализации муниципальной программы</w:t>
      </w: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65D1" w:rsidRPr="006A65D1" w:rsidRDefault="006A65D1" w:rsidP="00984A40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5D1">
        <w:rPr>
          <w:rFonts w:ascii="Times New Roman" w:eastAsia="Calibri" w:hAnsi="Times New Roman" w:cs="Times New Roman"/>
          <w:b/>
          <w:bCs/>
          <w:sz w:val="28"/>
          <w:szCs w:val="28"/>
        </w:rPr>
        <w:t>3.1  Цели и основные задачи</w:t>
      </w:r>
    </w:p>
    <w:p w:rsidR="006A65D1" w:rsidRPr="006A65D1" w:rsidRDefault="006A65D1" w:rsidP="006A65D1">
      <w:pPr>
        <w:shd w:val="clear" w:color="auto" w:fill="FFFFFF"/>
        <w:spacing w:after="0" w:line="322" w:lineRule="exact"/>
        <w:ind w:right="2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D1">
        <w:rPr>
          <w:rFonts w:ascii="Times New Roman" w:eastAsia="Calibri" w:hAnsi="Times New Roman" w:cs="Times New Roman"/>
          <w:bCs/>
          <w:sz w:val="28"/>
          <w:szCs w:val="28"/>
        </w:rPr>
        <w:t>Цели и основные задачи изложены в п. 8 Паспорта муниципальной программы.</w:t>
      </w:r>
    </w:p>
    <w:p w:rsidR="006A65D1" w:rsidRPr="006A65D1" w:rsidRDefault="006A65D1" w:rsidP="006A65D1">
      <w:pPr>
        <w:shd w:val="clear" w:color="auto" w:fill="FFFFFF"/>
        <w:spacing w:after="0" w:line="322" w:lineRule="exact"/>
        <w:ind w:right="2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4A40" w:rsidRDefault="006A65D1" w:rsidP="006A65D1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5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3.2  Целевые показатели и индикаторы </w:t>
      </w:r>
    </w:p>
    <w:p w:rsidR="006A65D1" w:rsidRPr="006A65D1" w:rsidRDefault="006A65D1" w:rsidP="006A65D1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5D1">
        <w:rPr>
          <w:rFonts w:ascii="Times New Roman" w:eastAsia="Calibri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6A65D1" w:rsidRPr="006A65D1" w:rsidRDefault="006A65D1" w:rsidP="006A65D1">
      <w:pPr>
        <w:shd w:val="clear" w:color="auto" w:fill="FFFFFF"/>
        <w:spacing w:after="0" w:line="322" w:lineRule="exact"/>
        <w:ind w:right="2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D1">
        <w:rPr>
          <w:rFonts w:ascii="Times New Roman" w:eastAsia="Calibri" w:hAnsi="Times New Roman" w:cs="Times New Roman"/>
          <w:bCs/>
          <w:sz w:val="28"/>
          <w:szCs w:val="28"/>
        </w:rPr>
        <w:t>Целевые показатели и индикаторы реализации муниципальной программы изложены в п.9 Паспорта муниципальной программы.</w:t>
      </w:r>
    </w:p>
    <w:p w:rsidR="006A65D1" w:rsidRPr="006A65D1" w:rsidRDefault="006A65D1" w:rsidP="006A65D1">
      <w:pPr>
        <w:shd w:val="clear" w:color="auto" w:fill="FFFFFF"/>
        <w:spacing w:after="0" w:line="322" w:lineRule="exact"/>
        <w:ind w:right="2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5D1" w:rsidRPr="006A65D1" w:rsidRDefault="006A65D1" w:rsidP="006A65D1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5D1">
        <w:rPr>
          <w:rFonts w:ascii="Times New Roman" w:eastAsia="Calibri" w:hAnsi="Times New Roman" w:cs="Times New Roman"/>
          <w:b/>
          <w:bCs/>
          <w:sz w:val="28"/>
          <w:szCs w:val="28"/>
        </w:rPr>
        <w:t>3.3  Этапы и сроки реализации муниципальной программы</w:t>
      </w:r>
    </w:p>
    <w:p w:rsidR="006A65D1" w:rsidRPr="00BC22E9" w:rsidRDefault="006A65D1" w:rsidP="00BC22E9">
      <w:pPr>
        <w:spacing w:line="25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D1">
        <w:rPr>
          <w:rFonts w:ascii="Times New Roman" w:eastAsia="Calibri" w:hAnsi="Times New Roman" w:cs="Times New Roman"/>
          <w:sz w:val="28"/>
          <w:szCs w:val="28"/>
        </w:rPr>
        <w:t>Муниципальная программа реализуется в один этап. Срок реализации муниципальной программы:2024-2026 годы.</w:t>
      </w:r>
    </w:p>
    <w:p w:rsidR="006A65D1" w:rsidRDefault="00984A40" w:rsidP="006A65D1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6A65D1" w:rsidRPr="006A65D1">
        <w:rPr>
          <w:rFonts w:ascii="Times New Roman" w:eastAsia="Calibri" w:hAnsi="Times New Roman" w:cs="Times New Roman"/>
          <w:b/>
          <w:sz w:val="28"/>
          <w:szCs w:val="28"/>
        </w:rPr>
        <w:t>4 Ресурсное обеспечение</w:t>
      </w:r>
    </w:p>
    <w:p w:rsidR="00992B4E" w:rsidRDefault="00C46F41" w:rsidP="00992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5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еречень программных мероприятий муниципальной программы </w:t>
      </w:r>
      <w:r w:rsidRPr="00992B4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92B4E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безопасности дорожного движения на территории Алагирского муниципального района </w:t>
      </w:r>
      <w:r w:rsidRPr="006A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период 2024- 2026 </w:t>
      </w:r>
      <w:r w:rsidR="00992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годы» приведены </w:t>
      </w:r>
      <w:proofErr w:type="gramStart"/>
      <w:r w:rsidR="00992B4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C46F41" w:rsidRPr="00992B4E" w:rsidRDefault="00992B4E" w:rsidP="00992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</w:t>
      </w:r>
    </w:p>
    <w:p w:rsidR="00C46F41" w:rsidRPr="00CD2771" w:rsidRDefault="00C46F41" w:rsidP="00C46F4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</w:t>
      </w:r>
      <w:r w:rsidR="00992B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средств местного бюджета</w:t>
      </w: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F41" w:rsidRPr="00CD2771" w:rsidRDefault="00C46F41" w:rsidP="00C46F4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объем средств на реализацию программных мероприятий  за счет всех источников финансирования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C46F41" w:rsidRPr="00CD2771" w:rsidRDefault="00C46F41" w:rsidP="00C46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C46F41" w:rsidRPr="00CD2771" w:rsidRDefault="00C46F41" w:rsidP="00C46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46F41" w:rsidRPr="00CD2771" w:rsidRDefault="00C46F41" w:rsidP="00C46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A65D1" w:rsidRPr="006A65D1" w:rsidRDefault="006A65D1" w:rsidP="006A65D1">
      <w:pPr>
        <w:suppressAutoHyphens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65D1" w:rsidRPr="006A65D1" w:rsidRDefault="006A65D1" w:rsidP="006A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Основные направления финансирования:</w:t>
      </w:r>
    </w:p>
    <w:p w:rsidR="00992B4E" w:rsidRDefault="006A65D1" w:rsidP="006A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-профилактические мероприятия в рамках </w:t>
      </w:r>
      <w:r w:rsidR="00992B4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безопасности дорожн</w:t>
      </w:r>
      <w:r w:rsidR="00BC22E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92B4E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движения;</w:t>
      </w:r>
    </w:p>
    <w:p w:rsidR="00BC22E9" w:rsidRDefault="006A65D1" w:rsidP="00BC2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 проведение профил</w:t>
      </w:r>
      <w:r w:rsidR="00992B4E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актических мероприятий.</w:t>
      </w:r>
    </w:p>
    <w:p w:rsidR="00BC22E9" w:rsidRDefault="00BC22E9" w:rsidP="00BC2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65D1" w:rsidRPr="006A65D1" w:rsidRDefault="006A65D1" w:rsidP="006A65D1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5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3.5  Ожидаемые результаты реализации </w:t>
      </w:r>
    </w:p>
    <w:p w:rsidR="006A65D1" w:rsidRPr="006A65D1" w:rsidRDefault="006A65D1" w:rsidP="006A65D1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5D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6A65D1" w:rsidRPr="006A65D1" w:rsidRDefault="006A65D1" w:rsidP="006A65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Программа носит ярко выраженный социальный характер, результаты реализации программных мероприятий будут оказывать многогранное влияние на социально-общественные стороны жизни населения </w:t>
      </w:r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Алагирского муниципального района</w:t>
      </w:r>
      <w:r w:rsidRPr="006A65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6A65D1" w:rsidRPr="006A65D1" w:rsidRDefault="006A65D1" w:rsidP="006A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Своевременное выполнение программных мероприятий будет способствовать:</w:t>
      </w:r>
    </w:p>
    <w:p w:rsidR="00992B4E" w:rsidRDefault="006A65D1" w:rsidP="0099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1">
        <w:rPr>
          <w:rFonts w:ascii="Times New Roman" w:eastAsia="Calibri" w:hAnsi="Times New Roman" w:cs="Times New Roman"/>
          <w:bCs/>
          <w:sz w:val="28"/>
          <w:szCs w:val="28"/>
        </w:rPr>
        <w:t>-совершенствовани</w:t>
      </w:r>
      <w:r w:rsidR="00F15C58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6A65D1">
        <w:rPr>
          <w:rFonts w:ascii="Times New Roman" w:eastAsia="Calibri" w:hAnsi="Times New Roman" w:cs="Times New Roman"/>
          <w:bCs/>
          <w:sz w:val="28"/>
          <w:szCs w:val="28"/>
        </w:rPr>
        <w:t xml:space="preserve"> многоуровневой системы профилактики </w:t>
      </w:r>
      <w:r w:rsidR="00992B4E">
        <w:rPr>
          <w:rFonts w:ascii="Times New Roman" w:eastAsia="Calibri" w:hAnsi="Times New Roman" w:cs="Times New Roman"/>
          <w:bCs/>
          <w:sz w:val="28"/>
          <w:szCs w:val="28"/>
        </w:rPr>
        <w:t>безопасности дорожного движения</w:t>
      </w:r>
      <w:r w:rsidRPr="006A65D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92B4E" w:rsidRDefault="00F15C58" w:rsidP="0099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2B4E"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92B4E"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лиц, погибших в результате дорожно-транспортных происшествий, </w:t>
      </w:r>
    </w:p>
    <w:p w:rsidR="00F15C58" w:rsidRDefault="00992B4E" w:rsidP="0099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сокращению </w:t>
      </w: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дорожно-транспортных происшествий с пострадавшими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</w:t>
      </w:r>
      <w:r w:rsidR="00F15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B4E" w:rsidRPr="00CD2771" w:rsidRDefault="00992B4E" w:rsidP="0099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предупреждени</w:t>
      </w:r>
      <w:r w:rsidR="00F15C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 участников дорожного движения;</w:t>
      </w:r>
    </w:p>
    <w:p w:rsidR="00992B4E" w:rsidRPr="00CD2771" w:rsidRDefault="00992B4E" w:rsidP="0099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</w:t>
      </w:r>
      <w:r w:rsidR="00F15C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</w:t>
      </w:r>
      <w:r w:rsidR="00F15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опасных участков на автомобильных дорогах района;</w:t>
      </w:r>
    </w:p>
    <w:p w:rsidR="00992B4E" w:rsidRPr="00CD2771" w:rsidRDefault="00992B4E" w:rsidP="0099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</w:t>
      </w:r>
      <w:r w:rsidR="00F15C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дорожно-транспортного травматизма;</w:t>
      </w:r>
    </w:p>
    <w:p w:rsidR="00992B4E" w:rsidRPr="00CD2771" w:rsidRDefault="00992B4E" w:rsidP="0099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</w:t>
      </w:r>
      <w:r w:rsidR="00F15C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движения транспорта и пешеходов в районе;</w:t>
      </w:r>
    </w:p>
    <w:p w:rsidR="006A65D1" w:rsidRPr="00F15C58" w:rsidRDefault="00992B4E" w:rsidP="00F15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</w:t>
      </w:r>
      <w:r w:rsidR="00F15C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оказания экстренной медицинс</w:t>
      </w:r>
      <w:r w:rsidR="00F15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помощи  пострадавшим в ДТП;</w:t>
      </w:r>
    </w:p>
    <w:p w:rsidR="006A65D1" w:rsidRPr="006A65D1" w:rsidRDefault="006A65D1" w:rsidP="006A65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5D1">
        <w:rPr>
          <w:rFonts w:ascii="Times New Roman" w:eastAsia="Calibri" w:hAnsi="Times New Roman" w:cs="Times New Roman"/>
          <w:sz w:val="28"/>
          <w:szCs w:val="28"/>
        </w:rPr>
        <w:t xml:space="preserve">      Мероприятия программы изложены в Приложении 1</w:t>
      </w:r>
    </w:p>
    <w:p w:rsidR="006A65D1" w:rsidRPr="006A65D1" w:rsidRDefault="006A65D1" w:rsidP="006A65D1">
      <w:pPr>
        <w:shd w:val="clear" w:color="auto" w:fill="FFFFFF"/>
        <w:spacing w:after="0" w:line="322" w:lineRule="exact"/>
        <w:ind w:right="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5D1" w:rsidRPr="006A65D1" w:rsidRDefault="006A65D1" w:rsidP="006A65D1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5D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6A65D1">
        <w:rPr>
          <w:rFonts w:ascii="Times New Roman" w:eastAsia="Calibri" w:hAnsi="Times New Roman" w:cs="Times New Roman"/>
          <w:b/>
          <w:bCs/>
          <w:sz w:val="28"/>
          <w:szCs w:val="28"/>
        </w:rPr>
        <w:t>. Механизм реализации и контроль за реализацией</w:t>
      </w:r>
    </w:p>
    <w:p w:rsidR="006A65D1" w:rsidRPr="006A65D1" w:rsidRDefault="006A65D1" w:rsidP="006A65D1">
      <w:pPr>
        <w:shd w:val="clear" w:color="auto" w:fill="FFFFFF"/>
        <w:spacing w:after="0" w:line="322" w:lineRule="exact"/>
        <w:ind w:right="28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5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 программы</w:t>
      </w:r>
    </w:p>
    <w:p w:rsidR="006A65D1" w:rsidRPr="006A65D1" w:rsidRDefault="006A65D1" w:rsidP="006A65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Реализация муниципальной программы </w:t>
      </w:r>
      <w:proofErr w:type="gramStart"/>
      <w:r w:rsidRPr="006A65D1">
        <w:rPr>
          <w:rFonts w:ascii="Times New Roman" w:eastAsia="Calibri" w:hAnsi="Times New Roman" w:cs="Times New Roman"/>
          <w:spacing w:val="-1"/>
          <w:sz w:val="28"/>
          <w:szCs w:val="28"/>
        </w:rPr>
        <w:t>будет</w:t>
      </w:r>
      <w:proofErr w:type="gramEnd"/>
      <w:r w:rsidRPr="006A65D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осуществляется в рамках:</w:t>
      </w:r>
    </w:p>
    <w:p w:rsidR="006A65D1" w:rsidRPr="006A65D1" w:rsidRDefault="006A65D1" w:rsidP="006A65D1">
      <w:pPr>
        <w:shd w:val="clear" w:color="auto" w:fill="FFFFFF"/>
        <w:spacing w:after="0" w:line="240" w:lineRule="auto"/>
        <w:ind w:left="33" w:firstLine="32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 проведения заседаний по </w:t>
      </w:r>
      <w:r w:rsidR="00F1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дорожного движения</w:t>
      </w:r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Алагирского муниципального  района;</w:t>
      </w:r>
    </w:p>
    <w:p w:rsidR="006A65D1" w:rsidRPr="006A65D1" w:rsidRDefault="006A65D1" w:rsidP="006A65D1">
      <w:pPr>
        <w:shd w:val="clear" w:color="auto" w:fill="FFFFFF"/>
        <w:spacing w:after="0" w:line="240" w:lineRule="auto"/>
        <w:ind w:left="33" w:firstLine="32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 проведение в образовательных учреждениях лекций и бесед по вопросам профилактики </w:t>
      </w:r>
      <w:r w:rsidR="00F1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дорожного движения</w:t>
      </w:r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разъяснению действующего законодательства в этих сферах;</w:t>
      </w:r>
    </w:p>
    <w:p w:rsidR="006A65D1" w:rsidRPr="006A65D1" w:rsidRDefault="006A65D1" w:rsidP="006A65D1">
      <w:pPr>
        <w:shd w:val="clear" w:color="auto" w:fill="FFFFFF"/>
        <w:spacing w:after="0" w:line="240" w:lineRule="auto"/>
        <w:ind w:left="33" w:firstLine="32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 организация и проведение круглых столов с участием представителей </w:t>
      </w:r>
      <w:r w:rsidR="00F1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ГИБДД</w:t>
      </w:r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65D1" w:rsidRPr="006A65D1" w:rsidRDefault="006A65D1" w:rsidP="006A65D1">
      <w:pPr>
        <w:shd w:val="clear" w:color="auto" w:fill="FFFFFF"/>
        <w:spacing w:after="0" w:line="240" w:lineRule="auto"/>
        <w:ind w:left="33" w:firstLine="32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проведение районных мероприятий</w:t>
      </w:r>
      <w:r w:rsidR="00F1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безопасности дорожного движения</w:t>
      </w:r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65D1" w:rsidRPr="006A65D1" w:rsidRDefault="006A65D1" w:rsidP="006A65D1">
      <w:pPr>
        <w:shd w:val="clear" w:color="auto" w:fill="FFFFFF"/>
        <w:spacing w:after="0" w:line="240" w:lineRule="auto"/>
        <w:ind w:left="33" w:firstLine="3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приобретение баннеров по тематике профилактики правонарушений.</w:t>
      </w:r>
    </w:p>
    <w:p w:rsidR="006A65D1" w:rsidRPr="006A65D1" w:rsidRDefault="006A65D1" w:rsidP="006A65D1">
      <w:pPr>
        <w:shd w:val="clear" w:color="auto" w:fill="FFFFFF"/>
        <w:spacing w:after="0" w:line="240" w:lineRule="auto"/>
        <w:ind w:left="33" w:firstLine="3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муниципальной  программы осуществляет курирующий заместитель главы АМС по вопросам безопасности.</w:t>
      </w:r>
    </w:p>
    <w:p w:rsidR="006A65D1" w:rsidRPr="006A65D1" w:rsidRDefault="006A65D1" w:rsidP="006A65D1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Управление экономического развития АМС района осуществляет:</w:t>
      </w:r>
    </w:p>
    <w:p w:rsidR="006A65D1" w:rsidRPr="006A65D1" w:rsidRDefault="006A65D1" w:rsidP="006A65D1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текущий </w:t>
      </w:r>
      <w:proofErr w:type="gramStart"/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муниципальной программы;</w:t>
      </w:r>
    </w:p>
    <w:p w:rsidR="006A65D1" w:rsidRPr="006A65D1" w:rsidRDefault="00984A40" w:rsidP="006A65D1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5D1"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ежегодную оценку эффективности реализации муниципальной программы;</w:t>
      </w:r>
    </w:p>
    <w:p w:rsidR="006A65D1" w:rsidRPr="006A65D1" w:rsidRDefault="00984A40" w:rsidP="006A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5D1"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оценка эффективности реализации муниципальной программы по ее завершению.</w:t>
      </w:r>
    </w:p>
    <w:p w:rsidR="006A65D1" w:rsidRPr="006A65D1" w:rsidRDefault="006A65D1" w:rsidP="006A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Мероприятия согласовываются с </w:t>
      </w:r>
      <w:proofErr w:type="gramStart"/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подготовку и  их реализаци</w:t>
      </w:r>
      <w:bookmarkStart w:id="0" w:name="_GoBack"/>
      <w:bookmarkEnd w:id="0"/>
      <w:r w:rsidRPr="006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 могут корректироваться (изменяться, уточняться,  дополняться).</w:t>
      </w:r>
    </w:p>
    <w:p w:rsidR="006A65D1" w:rsidRPr="006A65D1" w:rsidRDefault="006A65D1" w:rsidP="006A65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A65D1" w:rsidRPr="006A65D1">
          <w:pgSz w:w="11906" w:h="16838"/>
          <w:pgMar w:top="709" w:right="1260" w:bottom="1418" w:left="1134" w:header="709" w:footer="709" w:gutter="0"/>
          <w:cols w:space="720"/>
        </w:sect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F15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 программе</w:t>
      </w:r>
    </w:p>
    <w:p w:rsidR="00984A40" w:rsidRDefault="006A65D1" w:rsidP="00F1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1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безопасности дорожного движения на территории </w:t>
      </w:r>
    </w:p>
    <w:p w:rsidR="00984A40" w:rsidRDefault="006A65D1" w:rsidP="00984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лагирского </w:t>
      </w:r>
      <w:r w:rsidRPr="00F1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A65D1" w:rsidRPr="00F15C58" w:rsidRDefault="006A65D1" w:rsidP="00F15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 Алания</w:t>
      </w:r>
    </w:p>
    <w:p w:rsidR="006A65D1" w:rsidRPr="00F15C58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2024-2026 годы»</w:t>
      </w:r>
    </w:p>
    <w:p w:rsidR="006A65D1" w:rsidRPr="00F15C58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F15C58" w:rsidRPr="00F15C58" w:rsidRDefault="006A65D1" w:rsidP="00F1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   </w:t>
      </w:r>
      <w:r w:rsidR="00984A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5C58" w:rsidRPr="00F15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дорожного движения на территории Алагирского</w:t>
      </w:r>
    </w:p>
    <w:p w:rsidR="00F15C58" w:rsidRPr="00F15C58" w:rsidRDefault="00F15C58" w:rsidP="0098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Республики Северная Осетия Алания</w:t>
      </w:r>
      <w:r w:rsidR="0098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2024-2026 годы»</w:t>
      </w:r>
    </w:p>
    <w:p w:rsidR="006A65D1" w:rsidRPr="006A65D1" w:rsidRDefault="006A65D1" w:rsidP="00F1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6785"/>
        <w:gridCol w:w="1560"/>
        <w:gridCol w:w="2836"/>
        <w:gridCol w:w="1134"/>
        <w:gridCol w:w="1134"/>
        <w:gridCol w:w="1134"/>
        <w:gridCol w:w="851"/>
      </w:tblGrid>
      <w:tr w:rsidR="006A65D1" w:rsidRPr="006A65D1" w:rsidTr="006A65D1">
        <w:trPr>
          <w:trHeight w:val="285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A6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6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по годам (тыс</w:t>
            </w:r>
            <w:proofErr w:type="gramStart"/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6A65D1" w:rsidRPr="006A65D1" w:rsidTr="00BB446F">
        <w:trPr>
          <w:trHeight w:val="165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1" w:rsidRPr="006A65D1" w:rsidRDefault="006A65D1" w:rsidP="006A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1" w:rsidRPr="006A65D1" w:rsidRDefault="006A65D1" w:rsidP="006A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1" w:rsidRPr="006A65D1" w:rsidRDefault="006A65D1" w:rsidP="006A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1" w:rsidRPr="006A65D1" w:rsidRDefault="006A65D1" w:rsidP="006A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6A65D1" w:rsidRPr="006A65D1" w:rsidTr="006A65D1">
        <w:trPr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A65D1" w:rsidRPr="006A65D1" w:rsidTr="006A65D1">
        <w:tc>
          <w:tcPr>
            <w:tcW w:w="15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65D1" w:rsidRPr="006A65D1" w:rsidTr="006A65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BB446F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Подготовка и размещение 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материалов по тематике безопасности дорожного движения (тематических полос в периодических печатных средствах массовой информации, баннеры </w:t>
            </w:r>
            <w:proofErr w:type="gramStart"/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общеобразовательных учреждений учебно-методическими пособиями и учебными стендами по вопросам профилактики детского дорожно-транспортного травматизма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профилактике правонарушений Алагирского</w:t>
            </w:r>
            <w:r w:rsidR="00984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района,</w:t>
            </w: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Управление культуры, комитет по делам молодёжи, физической культуры и спорта, центр социализации молодежи,</w:t>
            </w: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СОРОО ВПК</w:t>
            </w: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АС-Аланы</w:t>
            </w:r>
            <w:proofErr w:type="gramEnd"/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BB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BB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BB446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A65D1" w:rsidRPr="006A65D1" w:rsidTr="006A65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BB446F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Районный конкурс юных 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инспекторов движения «Безопасное колесо»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районных мероприятий (конкурсы, мероприятия) по профилактике детского дорожно-транспортного травматизма (средства на поощрение 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 итоги  рассматривать в I</w:t>
            </w: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квартале ежегодно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АМС Алагирского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BB446F" w:rsidP="00BB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65D1"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65D1"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BB446F" w:rsidP="00BB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65D1"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BB446F" w:rsidP="006A65D1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B446F" w:rsidRPr="006A65D1" w:rsidTr="006A65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Pr="006A65D1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Pr="00BA4BA5" w:rsidRDefault="00BB446F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социальной рекламы безопасности дорожного движения на транспорте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Pr="006A65D1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Pr="006A65D1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Pr="006A65D1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Pr="006A65D1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Pr="006A65D1" w:rsidRDefault="00BB446F" w:rsidP="006A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Pr="006A65D1" w:rsidRDefault="00BB446F" w:rsidP="006A65D1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B446F" w:rsidRPr="006A65D1" w:rsidTr="006A65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BB44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приобретение учебно-материальной базы для детского учебного городка по безопасности 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жного движения, ремонта (разметки, ямочного ремонта)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формы одежды   для Юных инспекторов  движения</w:t>
            </w:r>
            <w:proofErr w:type="gramStart"/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B446F" w:rsidRDefault="00BB446F" w:rsidP="00BB44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B446F" w:rsidRPr="00BA4BA5" w:rsidRDefault="00BB446F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Pr="006A65D1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Pr="006A65D1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6A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6A65D1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B446F" w:rsidRPr="006A65D1" w:rsidTr="006A65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BB4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первоочередных </w:t>
            </w:r>
            <w:r w:rsidRPr="0004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жизнеобеспечения (пункты обогрева и питания) для граждан и  транспортных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попавших в чрезвычайную ситуацию (не могут продолжать движение), вызванную  на федеральных, региональных автомобильных дорогах и дорогах местного значения, на которых могут возникать заторы в период неблагоприятных погодных явлений, схода лавин, селей.</w:t>
            </w:r>
          </w:p>
          <w:p w:rsidR="00BB446F" w:rsidRPr="00BA4BA5" w:rsidRDefault="00BB446F" w:rsidP="00BB44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Pr="006A65D1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Pr="006A65D1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6A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6A65D1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A65D1" w:rsidRPr="006A65D1" w:rsidTr="006A65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sz w:val="24"/>
                <w:szCs w:val="24"/>
                <w:lang w:eastAsia="ru-RU"/>
              </w:rPr>
              <w:t xml:space="preserve"> В С Е Г О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BB446F" w:rsidP="00BB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93939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pacing w:val="-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BB446F" w:rsidP="00BB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93939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pacing w:val="-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BB446F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93939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pacing w:val="-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BB446F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93939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pacing w:val="-9"/>
                <w:sz w:val="24"/>
                <w:szCs w:val="24"/>
                <w:lang w:eastAsia="ru-RU"/>
              </w:rPr>
              <w:t>240</w:t>
            </w:r>
          </w:p>
        </w:tc>
      </w:tr>
    </w:tbl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согласованы с </w:t>
      </w:r>
      <w:proofErr w:type="gramStart"/>
      <w:r w:rsidRPr="006A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6A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их подготовку и осуществление и могут:</w:t>
      </w: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корректироваться в течение </w:t>
      </w:r>
      <w:proofErr w:type="gramStart"/>
      <w:r w:rsidRPr="006A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отчетного</w:t>
      </w:r>
      <w:proofErr w:type="gramEnd"/>
      <w:r w:rsidRPr="006A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период;</w:t>
      </w: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изменяться, уточняться и дополняться.</w:t>
      </w: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2E" w:rsidRPr="006A65D1" w:rsidRDefault="00607E2E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муниципальной  программе</w:t>
      </w:r>
    </w:p>
    <w:p w:rsidR="00984A40" w:rsidRDefault="006A65D1" w:rsidP="00F1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1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</w:t>
      </w:r>
    </w:p>
    <w:p w:rsidR="00984A40" w:rsidRDefault="006A65D1" w:rsidP="00984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Алагирского муниципального района</w:t>
      </w:r>
    </w:p>
    <w:p w:rsidR="006A65D1" w:rsidRPr="00F15C58" w:rsidRDefault="006A65D1" w:rsidP="00F15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Северная Осетия Алания</w:t>
      </w:r>
    </w:p>
    <w:p w:rsidR="006A65D1" w:rsidRPr="00F15C58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2024-2026 годы»</w:t>
      </w: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5D1" w:rsidRPr="00F15C58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6A65D1" w:rsidRPr="00F15C58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 мероприятий  муниципальной программы</w:t>
      </w:r>
    </w:p>
    <w:p w:rsidR="00F15C58" w:rsidRPr="00F15C58" w:rsidRDefault="00984A40" w:rsidP="00F1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5C58" w:rsidRPr="00F15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дорожного движения на территории Алагирского</w:t>
      </w:r>
    </w:p>
    <w:p w:rsidR="00F15C58" w:rsidRPr="00F15C58" w:rsidRDefault="00F15C58" w:rsidP="00CD7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Республики Северная Осетия Алания</w:t>
      </w:r>
      <w:r w:rsidR="00CD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2024-2026 годы»</w:t>
      </w:r>
    </w:p>
    <w:p w:rsid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79" w:rsidRPr="00F15C58" w:rsidRDefault="00CD7E79" w:rsidP="006A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98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7074"/>
        <w:gridCol w:w="1559"/>
        <w:gridCol w:w="2410"/>
        <w:gridCol w:w="3359"/>
      </w:tblGrid>
      <w:tr w:rsidR="006A65D1" w:rsidRPr="006A65D1" w:rsidTr="006A65D1">
        <w:trPr>
          <w:trHeight w:val="828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A6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6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Непосредственный результат комплекса мероприятий</w:t>
            </w:r>
          </w:p>
        </w:tc>
      </w:tr>
      <w:tr w:rsidR="006A65D1" w:rsidRPr="006A65D1" w:rsidTr="006A65D1">
        <w:trPr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A65D1" w:rsidRPr="006A65D1" w:rsidTr="006A65D1">
        <w:trPr>
          <w:trHeight w:val="220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9707AE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дорожно-транспортных происшествий и выработка мер, направленных на сокращение мест их концентрации и снижение аварийности.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46F" w:rsidRPr="00BA4BA5" w:rsidRDefault="00BB446F" w:rsidP="00BB446F">
            <w:pPr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езопасности дорожного Алагирского района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446F" w:rsidRPr="006A65D1" w:rsidRDefault="00BB446F" w:rsidP="00BB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 ОМВД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Алагирскому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07E2E" w:rsidP="006A65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Выявление наиболее аварийно- опасных участков</w:t>
            </w:r>
          </w:p>
        </w:tc>
      </w:tr>
      <w:tr w:rsidR="006A65D1" w:rsidRPr="006A65D1" w:rsidTr="006A65D1">
        <w:trPr>
          <w:trHeight w:val="7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9707AE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Подготовка и размещение 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материалов по тематике безопасности дорожного движения (тематических полос в периодических печатных средствах массовой информации, баннеры </w:t>
            </w:r>
            <w:proofErr w:type="gramStart"/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общеобразовательных учреждений учебно-методическими пособиями и учебными стендами по вопросам профилактики детского дорожно-транспортного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F" w:rsidRPr="00BA4BA5" w:rsidRDefault="00BB446F" w:rsidP="00BB446F">
            <w:pPr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езопасности дорожного Алагирского района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65D1" w:rsidRPr="006A65D1" w:rsidRDefault="00BB446F" w:rsidP="00BB446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 ОМВД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Алагирскому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07E2E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pacing w:val="-6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взаимодействие с населением, профилактика ДТП</w:t>
            </w:r>
          </w:p>
        </w:tc>
      </w:tr>
      <w:tr w:rsidR="006A65D1" w:rsidRPr="006A65D1" w:rsidTr="006A65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9707AE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323232"/>
                <w:spacing w:val="5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Районный конкурс юных 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инспекторов движения «Безопасное колесо»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районных мероприятий (конкурсы, мероприятия) по профилактике детского дорожно-транспортного травматизма (средства на поощрение участников)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07E2E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 ОМВД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Алагирскому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АМС Алагирского района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07E2E" w:rsidP="006A65D1">
            <w:pPr>
              <w:widowControl w:val="0"/>
              <w:spacing w:after="20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детей в изучение правил </w:t>
            </w:r>
            <w:proofErr w:type="spellStart"/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безопасногопове-дения</w:t>
            </w:r>
            <w:proofErr w:type="spellEnd"/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дороге</w:t>
            </w:r>
          </w:p>
        </w:tc>
      </w:tr>
      <w:tr w:rsidR="006A65D1" w:rsidRPr="006A65D1" w:rsidTr="006A65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9707AE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323232"/>
                <w:spacing w:val="3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условий движения транспорта на районных автодорогах и улицах населенных пунктов.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  <w:p w:rsidR="006A65D1" w:rsidRPr="006A65D1" w:rsidRDefault="006A65D1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07E2E" w:rsidP="006A65D1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 ОМВД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Алагирскому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 </w:t>
            </w:r>
            <w:r w:rsidRPr="00BA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ГУП АК-1691</w:t>
            </w:r>
          </w:p>
          <w:p w:rsidR="006A65D1" w:rsidRPr="006A65D1" w:rsidRDefault="006A65D1" w:rsidP="006A65D1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252633" w:rsidP="00252633">
            <w:pPr>
              <w:widowControl w:val="0"/>
              <w:spacing w:after="20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улучшение 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дорожного движения </w:t>
            </w:r>
          </w:p>
        </w:tc>
      </w:tr>
      <w:tr w:rsidR="006A65D1" w:rsidRPr="006A65D1" w:rsidTr="006A65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9707AE" w:rsidP="006A65D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тематических 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круглых столов по профилактике детского дорожно-транспортного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07E2E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 ОМВД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Алагирскому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АМС Алагирского района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07E2E" w:rsidP="006A65D1">
            <w:pPr>
              <w:widowControl w:val="0"/>
              <w:spacing w:after="20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детей в изучение правил </w:t>
            </w:r>
            <w:proofErr w:type="spellStart"/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безопасногопове-дения</w:t>
            </w:r>
            <w:proofErr w:type="spellEnd"/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дороге</w:t>
            </w:r>
          </w:p>
        </w:tc>
      </w:tr>
      <w:tr w:rsidR="006A65D1" w:rsidRPr="006A65D1" w:rsidTr="006A65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BB446F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технического состояния школьных автобусов для предотвращения детского дорожно-транспортного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A65D1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итоги  рассматривать в I</w:t>
            </w: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07E2E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 ОМВД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Алагирскому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АМС Алагирского района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1" w:rsidRPr="006A65D1" w:rsidRDefault="00607E2E" w:rsidP="00252633">
            <w:pPr>
              <w:widowControl w:val="0"/>
              <w:spacing w:after="20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E2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при перевозке детей</w:t>
            </w:r>
          </w:p>
        </w:tc>
      </w:tr>
      <w:tr w:rsidR="009707AE" w:rsidRPr="006A65D1" w:rsidTr="006A65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E" w:rsidRPr="006A65D1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E" w:rsidRPr="006A65D1" w:rsidRDefault="00BB446F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 установка дорожных знаков, разметка, перильные ограждения возле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2E" w:rsidRPr="006A65D1" w:rsidRDefault="00607E2E" w:rsidP="0060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  <w:p w:rsidR="009707AE" w:rsidRPr="006A65D1" w:rsidRDefault="00607E2E" w:rsidP="0060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E" w:rsidRPr="006A65D1" w:rsidRDefault="00607E2E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капитального строительства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АМС Алагирского 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E" w:rsidRPr="006A65D1" w:rsidRDefault="00607E2E" w:rsidP="006A65D1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B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Обустроенность</w:t>
            </w:r>
            <w:proofErr w:type="spellEnd"/>
            <w:r w:rsidRPr="00BA4B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 </w:t>
            </w:r>
            <w:proofErr w:type="spellStart"/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концентра-ции</w:t>
            </w:r>
            <w:r w:rsidRPr="00BA4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ДТП</w:t>
            </w:r>
            <w:proofErr w:type="spellEnd"/>
            <w:r w:rsidRPr="00BA4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4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дорож-ными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знаками</w:t>
            </w:r>
            <w:proofErr w:type="spellEnd"/>
          </w:p>
        </w:tc>
      </w:tr>
      <w:tr w:rsidR="009707AE" w:rsidRPr="006A65D1" w:rsidTr="006A65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E" w:rsidRPr="006A65D1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E" w:rsidRPr="006A65D1" w:rsidRDefault="00BB446F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социальной рекламы безопасности дорожного движения на транспорте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2E" w:rsidRPr="006A65D1" w:rsidRDefault="00607E2E" w:rsidP="0060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  <w:p w:rsidR="009707AE" w:rsidRPr="006A65D1" w:rsidRDefault="00607E2E" w:rsidP="0060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2E" w:rsidRPr="00BA4BA5" w:rsidRDefault="00607E2E" w:rsidP="00607E2E">
            <w:pPr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дорожного движения Алагирского района, автоколонна</w:t>
            </w:r>
          </w:p>
          <w:p w:rsidR="009707AE" w:rsidRPr="006A65D1" w:rsidRDefault="00607E2E" w:rsidP="0060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АК-1691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E" w:rsidRPr="006A65D1" w:rsidRDefault="00607E2E" w:rsidP="006A65D1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детей в изучение правил безопасного поведения на дороге</w:t>
            </w:r>
          </w:p>
        </w:tc>
      </w:tr>
      <w:tr w:rsidR="00BB446F" w:rsidRPr="006A65D1" w:rsidTr="006A65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Pr="00BA4BA5" w:rsidRDefault="00BB446F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Совершенствование контрольно-надзорной деятельности, предупреждение опасного поведения участников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2E" w:rsidRPr="006A65D1" w:rsidRDefault="00607E2E" w:rsidP="0060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  <w:p w:rsidR="00BB446F" w:rsidRPr="006A65D1" w:rsidRDefault="00607E2E" w:rsidP="0060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Pr="006A65D1" w:rsidRDefault="00607E2E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 ОМВД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Алагирскому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Pr="006A65D1" w:rsidRDefault="00607E2E" w:rsidP="006A65D1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детей в изучение правил безопасного поведения на дороге</w:t>
            </w:r>
          </w:p>
        </w:tc>
      </w:tr>
      <w:tr w:rsidR="00BB446F" w:rsidRPr="006A65D1" w:rsidTr="006A65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BB44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приобретение учебно-материальной базы для детского учебного городка по безопасности 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жного движения, ремонта (разметки, ямочного ремонта)</w:t>
            </w: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формы одежды   для Юных инспекторов  движения</w:t>
            </w:r>
            <w:proofErr w:type="gramStart"/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B446F" w:rsidRDefault="00BB446F" w:rsidP="00BB44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B446F" w:rsidRPr="00BA4BA5" w:rsidRDefault="00BB446F" w:rsidP="006A6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2E" w:rsidRPr="006A65D1" w:rsidRDefault="00607E2E" w:rsidP="0060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  <w:p w:rsidR="00BB446F" w:rsidRPr="006A65D1" w:rsidRDefault="00607E2E" w:rsidP="0060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2E" w:rsidRPr="00BA4BA5" w:rsidRDefault="00607E2E" w:rsidP="00607E2E">
            <w:pPr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дорожного движения Алагирского района,</w:t>
            </w:r>
          </w:p>
          <w:p w:rsidR="00BB446F" w:rsidRPr="006A65D1" w:rsidRDefault="00607E2E" w:rsidP="0060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 ОМВД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Алагирскому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Pr="006A65D1" w:rsidRDefault="00607E2E" w:rsidP="006A65D1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детей в изучение правил безопасного поведения на дороге</w:t>
            </w:r>
          </w:p>
        </w:tc>
      </w:tr>
      <w:tr w:rsidR="00BB446F" w:rsidRPr="006A65D1" w:rsidTr="006A65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6A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Default="00BB446F" w:rsidP="00BB4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первоочередных </w:t>
            </w:r>
            <w:r w:rsidRPr="0004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жизнеобеспечения (пункты обогрева и питания) для граждан и  транспортных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попавших в чрезвычайную ситуацию (не могут продолжать движение), вызванную  на федеральных, региональных автомобильных дорогах и дорогах местного значения, на которых могут возникать заторы в период неблагоприятных погодных явлений, схода лавин, селей.</w:t>
            </w:r>
          </w:p>
          <w:p w:rsidR="00BB446F" w:rsidRPr="00BA4BA5" w:rsidRDefault="00BB446F" w:rsidP="00BB44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2E" w:rsidRPr="006A65D1" w:rsidRDefault="00607E2E" w:rsidP="0060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  <w:p w:rsidR="00BB446F" w:rsidRPr="006A65D1" w:rsidRDefault="00607E2E" w:rsidP="0060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2E" w:rsidRPr="006A65D1" w:rsidRDefault="00607E2E" w:rsidP="00607E2E">
            <w:pPr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дорожного движения Алагирского района</w:t>
            </w:r>
          </w:p>
          <w:p w:rsidR="00BB446F" w:rsidRPr="006A65D1" w:rsidRDefault="00BB446F" w:rsidP="0060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F" w:rsidRPr="00252633" w:rsidRDefault="00607E2E" w:rsidP="006A65D1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633">
              <w:rPr>
                <w:rFonts w:ascii="Times New Roman" w:hAnsi="Times New Roman" w:cs="Times New Roman"/>
                <w:color w:val="5C5C5C"/>
                <w:sz w:val="24"/>
                <w:szCs w:val="24"/>
                <w:shd w:val="clear" w:color="auto" w:fill="F6F6F6"/>
              </w:rPr>
              <w:t>Организация первоочередного жизнеобеспечения</w:t>
            </w:r>
          </w:p>
        </w:tc>
      </w:tr>
    </w:tbl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Согласованы:</w:t>
      </w: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                                __________________________</w:t>
      </w: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                                __________________________</w:t>
      </w: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                                __________________________</w:t>
      </w: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D1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                                __________________________</w:t>
      </w:r>
    </w:p>
    <w:p w:rsidR="006A65D1" w:rsidRPr="006A65D1" w:rsidRDefault="006A65D1" w:rsidP="006A6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D1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                                __________________________</w:t>
      </w:r>
    </w:p>
    <w:p w:rsidR="006A65D1" w:rsidRPr="006A65D1" w:rsidRDefault="006A65D1" w:rsidP="006A65D1">
      <w:pPr>
        <w:spacing w:line="254" w:lineRule="auto"/>
        <w:rPr>
          <w:rFonts w:ascii="Times New Roman" w:eastAsia="Calibri" w:hAnsi="Times New Roman" w:cs="Times New Roman"/>
        </w:rPr>
      </w:pPr>
    </w:p>
    <w:p w:rsidR="006A65D1" w:rsidRPr="006A65D1" w:rsidRDefault="006A65D1" w:rsidP="006A65D1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A65D1" w:rsidRPr="006A65D1" w:rsidRDefault="006A65D1" w:rsidP="006A65D1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A65D1" w:rsidRPr="006A65D1" w:rsidRDefault="006A65D1" w:rsidP="006A65D1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A65D1" w:rsidRPr="006A65D1" w:rsidRDefault="006A65D1" w:rsidP="006A65D1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sectPr w:rsidR="006A65D1" w:rsidRPr="006A65D1" w:rsidSect="00F15C58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0A1"/>
    <w:rsid w:val="00047093"/>
    <w:rsid w:val="0007027B"/>
    <w:rsid w:val="0009652A"/>
    <w:rsid w:val="000B3A70"/>
    <w:rsid w:val="000E623D"/>
    <w:rsid w:val="00101AA6"/>
    <w:rsid w:val="00123122"/>
    <w:rsid w:val="00130489"/>
    <w:rsid w:val="0017108C"/>
    <w:rsid w:val="00177229"/>
    <w:rsid w:val="00191352"/>
    <w:rsid w:val="00195C51"/>
    <w:rsid w:val="001C796D"/>
    <w:rsid w:val="001D5308"/>
    <w:rsid w:val="00217530"/>
    <w:rsid w:val="00252633"/>
    <w:rsid w:val="00271079"/>
    <w:rsid w:val="002B6090"/>
    <w:rsid w:val="002D4211"/>
    <w:rsid w:val="002F1DCB"/>
    <w:rsid w:val="00331805"/>
    <w:rsid w:val="00340122"/>
    <w:rsid w:val="003463FD"/>
    <w:rsid w:val="00380BE5"/>
    <w:rsid w:val="003D04B8"/>
    <w:rsid w:val="00427958"/>
    <w:rsid w:val="004407EE"/>
    <w:rsid w:val="00453D66"/>
    <w:rsid w:val="004577E1"/>
    <w:rsid w:val="0049608D"/>
    <w:rsid w:val="004C7C65"/>
    <w:rsid w:val="005052DE"/>
    <w:rsid w:val="00516B4D"/>
    <w:rsid w:val="005547B2"/>
    <w:rsid w:val="00554E53"/>
    <w:rsid w:val="00560F76"/>
    <w:rsid w:val="00607917"/>
    <w:rsid w:val="00607E2E"/>
    <w:rsid w:val="00643F5D"/>
    <w:rsid w:val="00660EAF"/>
    <w:rsid w:val="006665BE"/>
    <w:rsid w:val="006970A2"/>
    <w:rsid w:val="006A185C"/>
    <w:rsid w:val="006A65D1"/>
    <w:rsid w:val="006C3359"/>
    <w:rsid w:val="006C3979"/>
    <w:rsid w:val="006C5DF3"/>
    <w:rsid w:val="00727330"/>
    <w:rsid w:val="00732E95"/>
    <w:rsid w:val="0077127B"/>
    <w:rsid w:val="00780F22"/>
    <w:rsid w:val="007B10A1"/>
    <w:rsid w:val="007C276B"/>
    <w:rsid w:val="007E5A73"/>
    <w:rsid w:val="007E714B"/>
    <w:rsid w:val="007F389C"/>
    <w:rsid w:val="009707AE"/>
    <w:rsid w:val="00984A40"/>
    <w:rsid w:val="00992B4E"/>
    <w:rsid w:val="00A275CE"/>
    <w:rsid w:val="00A67ACA"/>
    <w:rsid w:val="00AB0338"/>
    <w:rsid w:val="00AC1AD4"/>
    <w:rsid w:val="00AC5D4A"/>
    <w:rsid w:val="00AE299A"/>
    <w:rsid w:val="00B01D44"/>
    <w:rsid w:val="00B50119"/>
    <w:rsid w:val="00BA4BA5"/>
    <w:rsid w:val="00BB446F"/>
    <w:rsid w:val="00BC22E9"/>
    <w:rsid w:val="00BF5773"/>
    <w:rsid w:val="00C46F41"/>
    <w:rsid w:val="00CD0942"/>
    <w:rsid w:val="00CD2771"/>
    <w:rsid w:val="00CD7E79"/>
    <w:rsid w:val="00D01C9D"/>
    <w:rsid w:val="00D24D59"/>
    <w:rsid w:val="00E448E7"/>
    <w:rsid w:val="00E50B73"/>
    <w:rsid w:val="00E77BA2"/>
    <w:rsid w:val="00E95869"/>
    <w:rsid w:val="00EA3A9D"/>
    <w:rsid w:val="00EB60D9"/>
    <w:rsid w:val="00EF0DFE"/>
    <w:rsid w:val="00EF6213"/>
    <w:rsid w:val="00F126AC"/>
    <w:rsid w:val="00F15C58"/>
    <w:rsid w:val="00F23AB5"/>
    <w:rsid w:val="00F371E1"/>
    <w:rsid w:val="00F42743"/>
    <w:rsid w:val="00F73F75"/>
    <w:rsid w:val="00F83BF8"/>
    <w:rsid w:val="00F84138"/>
    <w:rsid w:val="00FA2402"/>
    <w:rsid w:val="00FB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0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30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31805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6A65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0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3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31805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6A65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D26B-A32B-4308-8E07-0BCC830A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Фатима</cp:lastModifiedBy>
  <cp:revision>75</cp:revision>
  <cp:lastPrinted>2023-11-13T11:12:00Z</cp:lastPrinted>
  <dcterms:created xsi:type="dcterms:W3CDTF">2017-10-19T08:43:00Z</dcterms:created>
  <dcterms:modified xsi:type="dcterms:W3CDTF">2023-11-17T08:41:00Z</dcterms:modified>
</cp:coreProperties>
</file>